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82" w:rsidRPr="00FB3E1F" w:rsidRDefault="00DE3B82" w:rsidP="005754C5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 Meeting #1</w:t>
      </w:r>
      <w:r w:rsidRPr="00FB3E1F">
        <w:rPr>
          <w:rFonts w:ascii="Garamond" w:hAnsi="Garamond"/>
          <w:sz w:val="26"/>
          <w:szCs w:val="26"/>
          <w:u w:val="single"/>
        </w:rPr>
        <w:t>-</w:t>
      </w:r>
      <w:r w:rsidRPr="00FB3E1F">
        <w:rPr>
          <w:rFonts w:ascii="Garamond" w:hAnsi="Garamond"/>
          <w:sz w:val="26"/>
          <w:szCs w:val="26"/>
        </w:rPr>
        <w:t xml:space="preserve"> Forms A &amp; B/Witness Forms/ </w:t>
      </w:r>
      <w:proofErr w:type="spellStart"/>
      <w:r w:rsidRPr="00FB3E1F">
        <w:rPr>
          <w:rFonts w:ascii="Garamond" w:hAnsi="Garamond"/>
          <w:i/>
          <w:sz w:val="26"/>
          <w:szCs w:val="26"/>
        </w:rPr>
        <w:t>Gaudium</w:t>
      </w:r>
      <w:proofErr w:type="spellEnd"/>
      <w:r w:rsidRPr="00FB3E1F">
        <w:rPr>
          <w:rFonts w:ascii="Garamond" w:hAnsi="Garamond"/>
          <w:i/>
          <w:sz w:val="26"/>
          <w:szCs w:val="26"/>
        </w:rPr>
        <w:t xml:space="preserve"> et </w:t>
      </w:r>
      <w:proofErr w:type="spellStart"/>
      <w:r w:rsidRPr="00FB3E1F">
        <w:rPr>
          <w:rFonts w:ascii="Garamond" w:hAnsi="Garamond"/>
          <w:i/>
          <w:sz w:val="26"/>
          <w:szCs w:val="26"/>
        </w:rPr>
        <w:t>Spes</w:t>
      </w:r>
      <w:proofErr w:type="spellEnd"/>
      <w:r w:rsidRPr="00FB3E1F">
        <w:rPr>
          <w:rFonts w:ascii="Garamond" w:hAnsi="Garamond"/>
          <w:sz w:val="26"/>
          <w:szCs w:val="26"/>
        </w:rPr>
        <w:t xml:space="preserve"> </w:t>
      </w:r>
      <w:r w:rsidR="005754C5" w:rsidRPr="00FB3E1F">
        <w:rPr>
          <w:rFonts w:ascii="Garamond" w:hAnsi="Garamond"/>
          <w:sz w:val="26"/>
          <w:szCs w:val="26"/>
        </w:rPr>
        <w:t xml:space="preserve">par #48 </w:t>
      </w:r>
      <w:r w:rsidRPr="00FB3E1F">
        <w:rPr>
          <w:rFonts w:ascii="Garamond" w:hAnsi="Garamond"/>
          <w:sz w:val="26"/>
          <w:szCs w:val="26"/>
        </w:rPr>
        <w:t>on Marriage</w:t>
      </w:r>
    </w:p>
    <w:p w:rsidR="00DE3B82" w:rsidRPr="00FB3E1F" w:rsidRDefault="005754C5" w:rsidP="00DE3B82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i/>
          <w:sz w:val="26"/>
          <w:szCs w:val="26"/>
        </w:rPr>
        <w:t>Homework-</w:t>
      </w:r>
      <w:r w:rsidRPr="00FB3E1F">
        <w:rPr>
          <w:rFonts w:ascii="Garamond" w:hAnsi="Garamond"/>
          <w:sz w:val="26"/>
          <w:szCs w:val="26"/>
        </w:rPr>
        <w:t xml:space="preserve"> </w:t>
      </w:r>
      <w:r w:rsidRPr="00FB3E1F">
        <w:rPr>
          <w:rFonts w:ascii="Garamond" w:hAnsi="Garamond"/>
          <w:i/>
          <w:sz w:val="26"/>
          <w:szCs w:val="26"/>
        </w:rPr>
        <w:t>Made This Way-</w:t>
      </w:r>
      <w:r w:rsidRPr="00FB3E1F">
        <w:rPr>
          <w:rFonts w:ascii="Garamond" w:hAnsi="Garamond"/>
          <w:sz w:val="26"/>
          <w:szCs w:val="26"/>
        </w:rPr>
        <w:t xml:space="preserve"> Chapter 3:</w:t>
      </w:r>
      <w:r w:rsidR="00DE3B82" w:rsidRPr="00FB3E1F">
        <w:rPr>
          <w:rFonts w:ascii="Garamond" w:hAnsi="Garamond"/>
          <w:sz w:val="26"/>
          <w:szCs w:val="26"/>
        </w:rPr>
        <w:t xml:space="preserve"> Sex Outside of Marriage</w:t>
      </w:r>
    </w:p>
    <w:p w:rsidR="00DE3B82" w:rsidRPr="00FB3E1F" w:rsidRDefault="00DE3B82" w:rsidP="00DE3B82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 Meeting #2-</w:t>
      </w:r>
      <w:r w:rsidRPr="00FB3E1F">
        <w:rPr>
          <w:rFonts w:ascii="Garamond" w:hAnsi="Garamond"/>
          <w:sz w:val="26"/>
          <w:szCs w:val="26"/>
        </w:rPr>
        <w:t xml:space="preserve"> Discuss Homework/</w:t>
      </w:r>
      <w:r w:rsidRPr="00FB3E1F">
        <w:rPr>
          <w:rFonts w:ascii="Garamond" w:hAnsi="Garamond"/>
          <w:i/>
          <w:sz w:val="26"/>
          <w:szCs w:val="26"/>
        </w:rPr>
        <w:t>Genesis</w:t>
      </w:r>
      <w:r w:rsidRPr="00FB3E1F">
        <w:rPr>
          <w:rFonts w:ascii="Garamond" w:hAnsi="Garamond"/>
          <w:sz w:val="26"/>
          <w:szCs w:val="26"/>
        </w:rPr>
        <w:t xml:space="preserve"> 1 &amp; 2</w:t>
      </w:r>
      <w:r w:rsidR="00191D46">
        <w:rPr>
          <w:rFonts w:ascii="Garamond" w:hAnsi="Garamond"/>
          <w:sz w:val="26"/>
          <w:szCs w:val="26"/>
        </w:rPr>
        <w:t xml:space="preserve">/ </w:t>
      </w:r>
      <w:bookmarkStart w:id="0" w:name="_GoBack"/>
      <w:bookmarkEnd w:id="0"/>
      <w:r w:rsidR="00191D46">
        <w:rPr>
          <w:rFonts w:ascii="Garamond" w:hAnsi="Garamond"/>
          <w:sz w:val="26"/>
          <w:szCs w:val="26"/>
        </w:rPr>
        <w:t>(TOB)</w:t>
      </w:r>
      <w:r w:rsidR="005754C5" w:rsidRPr="00FB3E1F">
        <w:rPr>
          <w:rFonts w:ascii="Garamond" w:hAnsi="Garamond"/>
          <w:sz w:val="26"/>
          <w:szCs w:val="26"/>
        </w:rPr>
        <w:t xml:space="preserve"> </w:t>
      </w:r>
    </w:p>
    <w:p w:rsidR="00DE3B82" w:rsidRPr="00FB3E1F" w:rsidRDefault="005754C5" w:rsidP="00DE3B82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i/>
          <w:sz w:val="26"/>
          <w:szCs w:val="26"/>
        </w:rPr>
        <w:t>Homework-</w:t>
      </w:r>
      <w:r w:rsidRPr="00FB3E1F">
        <w:rPr>
          <w:rFonts w:ascii="Garamond" w:hAnsi="Garamond"/>
          <w:sz w:val="26"/>
          <w:szCs w:val="26"/>
        </w:rPr>
        <w:t xml:space="preserve"> </w:t>
      </w:r>
      <w:r w:rsidRPr="00FB3E1F">
        <w:rPr>
          <w:rFonts w:ascii="Garamond" w:hAnsi="Garamond"/>
          <w:i/>
          <w:sz w:val="26"/>
          <w:szCs w:val="26"/>
        </w:rPr>
        <w:t>Made This Way-</w:t>
      </w:r>
      <w:r w:rsidRPr="00FB3E1F">
        <w:rPr>
          <w:rFonts w:ascii="Garamond" w:hAnsi="Garamond"/>
          <w:sz w:val="26"/>
          <w:szCs w:val="26"/>
        </w:rPr>
        <w:t xml:space="preserve"> Chapter 6</w:t>
      </w:r>
      <w:r w:rsidR="00FB3E1F" w:rsidRPr="00FB3E1F">
        <w:rPr>
          <w:rFonts w:ascii="Garamond" w:hAnsi="Garamond"/>
          <w:sz w:val="26"/>
          <w:szCs w:val="26"/>
        </w:rPr>
        <w:t xml:space="preserve"> &amp; 8</w:t>
      </w:r>
      <w:r w:rsidRPr="00FB3E1F">
        <w:rPr>
          <w:rFonts w:ascii="Garamond" w:hAnsi="Garamond"/>
          <w:sz w:val="26"/>
          <w:szCs w:val="26"/>
        </w:rPr>
        <w:t>:</w:t>
      </w:r>
      <w:r w:rsidR="00DE3B82" w:rsidRPr="00FB3E1F">
        <w:rPr>
          <w:rFonts w:ascii="Garamond" w:hAnsi="Garamond"/>
          <w:sz w:val="26"/>
          <w:szCs w:val="26"/>
        </w:rPr>
        <w:t xml:space="preserve"> Contraception</w:t>
      </w:r>
      <w:r w:rsidR="00FB3E1F" w:rsidRPr="00FB3E1F">
        <w:rPr>
          <w:rFonts w:ascii="Garamond" w:hAnsi="Garamond"/>
          <w:sz w:val="26"/>
          <w:szCs w:val="26"/>
        </w:rPr>
        <w:t xml:space="preserve"> &amp; Reproductive Technologies</w:t>
      </w:r>
    </w:p>
    <w:p w:rsidR="00DE3B82" w:rsidRPr="00FB3E1F" w:rsidRDefault="00DE3B82" w:rsidP="00DE3B82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 Meeting #3-</w:t>
      </w:r>
      <w:r w:rsidRPr="00FB3E1F">
        <w:rPr>
          <w:rFonts w:ascii="Garamond" w:hAnsi="Garamond"/>
          <w:sz w:val="26"/>
          <w:szCs w:val="26"/>
        </w:rPr>
        <w:t xml:space="preserve"> Discuss Homework/Witness Forms Due/</w:t>
      </w:r>
      <w:r w:rsidRPr="00FB3E1F">
        <w:rPr>
          <w:rFonts w:ascii="Garamond" w:hAnsi="Garamond"/>
          <w:i/>
          <w:sz w:val="26"/>
          <w:szCs w:val="26"/>
        </w:rPr>
        <w:t>Matthew</w:t>
      </w:r>
      <w:r w:rsidRPr="00FB3E1F">
        <w:rPr>
          <w:rFonts w:ascii="Garamond" w:hAnsi="Garamond"/>
          <w:sz w:val="26"/>
          <w:szCs w:val="26"/>
        </w:rPr>
        <w:t xml:space="preserve"> 19</w:t>
      </w:r>
      <w:r w:rsidR="005754C5" w:rsidRPr="00FB3E1F">
        <w:rPr>
          <w:rFonts w:ascii="Garamond" w:hAnsi="Garamond"/>
          <w:sz w:val="26"/>
          <w:szCs w:val="26"/>
        </w:rPr>
        <w:t xml:space="preserve">/ </w:t>
      </w:r>
      <w:r w:rsidR="00191D46">
        <w:rPr>
          <w:rFonts w:ascii="Garamond" w:hAnsi="Garamond"/>
          <w:sz w:val="26"/>
          <w:szCs w:val="26"/>
        </w:rPr>
        <w:t>TOB</w:t>
      </w:r>
    </w:p>
    <w:p w:rsidR="00DE3B82" w:rsidRPr="00FB3E1F" w:rsidRDefault="005754C5" w:rsidP="00DE3B82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i/>
          <w:sz w:val="26"/>
          <w:szCs w:val="26"/>
        </w:rPr>
        <w:t>Homework-</w:t>
      </w:r>
      <w:r w:rsidRPr="00FB3E1F">
        <w:rPr>
          <w:rFonts w:ascii="Garamond" w:hAnsi="Garamond"/>
          <w:sz w:val="26"/>
          <w:szCs w:val="26"/>
        </w:rPr>
        <w:t xml:space="preserve"> </w:t>
      </w:r>
      <w:proofErr w:type="spellStart"/>
      <w:r w:rsidR="00DE3B82" w:rsidRPr="00FB3E1F">
        <w:rPr>
          <w:rFonts w:ascii="Garamond" w:hAnsi="Garamond"/>
          <w:i/>
          <w:sz w:val="26"/>
          <w:szCs w:val="26"/>
        </w:rPr>
        <w:t>Familiaris</w:t>
      </w:r>
      <w:proofErr w:type="spellEnd"/>
      <w:r w:rsidR="00DE3B82" w:rsidRPr="00FB3E1F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DE3B82" w:rsidRPr="00FB3E1F">
        <w:rPr>
          <w:rFonts w:ascii="Garamond" w:hAnsi="Garamond"/>
          <w:i/>
          <w:sz w:val="26"/>
          <w:szCs w:val="26"/>
        </w:rPr>
        <w:t>Consortio</w:t>
      </w:r>
      <w:proofErr w:type="spellEnd"/>
      <w:r w:rsidRPr="00FB3E1F">
        <w:rPr>
          <w:rFonts w:ascii="Garamond" w:hAnsi="Garamond"/>
          <w:sz w:val="26"/>
          <w:szCs w:val="26"/>
        </w:rPr>
        <w:t xml:space="preserve"> paragraphs</w:t>
      </w:r>
      <w:r w:rsidR="008E091B" w:rsidRPr="00FB3E1F">
        <w:rPr>
          <w:rFonts w:ascii="Garamond" w:hAnsi="Garamond"/>
          <w:sz w:val="26"/>
          <w:szCs w:val="26"/>
        </w:rPr>
        <w:t xml:space="preserve"> 1-9</w:t>
      </w:r>
      <w:r w:rsidR="00DE3B82" w:rsidRPr="00FB3E1F">
        <w:rPr>
          <w:rFonts w:ascii="Garamond" w:hAnsi="Garamond"/>
          <w:sz w:val="26"/>
          <w:szCs w:val="26"/>
        </w:rPr>
        <w:t xml:space="preserve">/Retrieve Sacramental Records (Baptismal Certificate, First Communion, Confirmation, </w:t>
      </w:r>
      <w:proofErr w:type="spellStart"/>
      <w:r w:rsidR="00DE3B82" w:rsidRPr="00FB3E1F">
        <w:rPr>
          <w:rFonts w:ascii="Garamond" w:hAnsi="Garamond"/>
          <w:sz w:val="26"/>
          <w:szCs w:val="26"/>
        </w:rPr>
        <w:t>etc</w:t>
      </w:r>
      <w:proofErr w:type="spellEnd"/>
      <w:r w:rsidR="00DE3B82" w:rsidRPr="00FB3E1F">
        <w:rPr>
          <w:rFonts w:ascii="Garamond" w:hAnsi="Garamond"/>
          <w:sz w:val="26"/>
          <w:szCs w:val="26"/>
        </w:rPr>
        <w:t xml:space="preserve">…)  </w:t>
      </w:r>
    </w:p>
    <w:p w:rsidR="00DE3B82" w:rsidRPr="00FB3E1F" w:rsidRDefault="00DE3B82" w:rsidP="00DE3B82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 Meeting #4-</w:t>
      </w:r>
      <w:r w:rsidRPr="00FB3E1F">
        <w:rPr>
          <w:rFonts w:ascii="Garamond" w:hAnsi="Garamond"/>
          <w:sz w:val="26"/>
          <w:szCs w:val="26"/>
        </w:rPr>
        <w:t xml:space="preserve"> Discuss Homework/Sacramental </w:t>
      </w:r>
      <w:r w:rsidR="008E091B" w:rsidRPr="00FB3E1F">
        <w:rPr>
          <w:rFonts w:ascii="Garamond" w:hAnsi="Garamond"/>
          <w:sz w:val="26"/>
          <w:szCs w:val="26"/>
        </w:rPr>
        <w:t>Records due</w:t>
      </w:r>
    </w:p>
    <w:p w:rsidR="00DE3B82" w:rsidRPr="00FB3E1F" w:rsidRDefault="00DE3B82" w:rsidP="00DE3B82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i/>
          <w:sz w:val="26"/>
          <w:szCs w:val="26"/>
        </w:rPr>
        <w:t>Homework-</w:t>
      </w:r>
      <w:r w:rsidRPr="00FB3E1F">
        <w:rPr>
          <w:rFonts w:ascii="Garamond" w:hAnsi="Garamond"/>
          <w:sz w:val="26"/>
          <w:szCs w:val="26"/>
        </w:rPr>
        <w:t xml:space="preserve"> </w:t>
      </w:r>
      <w:proofErr w:type="spellStart"/>
      <w:r w:rsidR="008E091B" w:rsidRPr="00FB3E1F">
        <w:rPr>
          <w:rFonts w:ascii="Garamond" w:hAnsi="Garamond"/>
          <w:i/>
          <w:sz w:val="26"/>
          <w:szCs w:val="26"/>
        </w:rPr>
        <w:t>Familiaris</w:t>
      </w:r>
      <w:proofErr w:type="spellEnd"/>
      <w:r w:rsidR="008E091B" w:rsidRPr="00FB3E1F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8E091B" w:rsidRPr="00FB3E1F">
        <w:rPr>
          <w:rFonts w:ascii="Garamond" w:hAnsi="Garamond"/>
          <w:i/>
          <w:sz w:val="26"/>
          <w:szCs w:val="26"/>
        </w:rPr>
        <w:t>Consortio</w:t>
      </w:r>
      <w:proofErr w:type="spellEnd"/>
      <w:r w:rsidR="008E091B" w:rsidRPr="00FB3E1F">
        <w:rPr>
          <w:rFonts w:ascii="Garamond" w:hAnsi="Garamond"/>
          <w:sz w:val="26"/>
          <w:szCs w:val="26"/>
        </w:rPr>
        <w:t xml:space="preserve"> Part Two: The Plan of God for Marriage and the Family paragraphs 11-13</w:t>
      </w:r>
    </w:p>
    <w:p w:rsidR="008E091B" w:rsidRPr="00FB3E1F" w:rsidRDefault="008E091B" w:rsidP="00DE3B82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</w:t>
      </w:r>
      <w:r w:rsidR="00DE3B82" w:rsidRPr="00FB3E1F">
        <w:rPr>
          <w:rFonts w:ascii="Garamond" w:hAnsi="Garamond"/>
          <w:b/>
          <w:sz w:val="26"/>
          <w:szCs w:val="26"/>
          <w:u w:val="single"/>
        </w:rPr>
        <w:t xml:space="preserve"> Meeting</w:t>
      </w:r>
      <w:r w:rsidRPr="00FB3E1F">
        <w:rPr>
          <w:rFonts w:ascii="Garamond" w:hAnsi="Garamond"/>
          <w:b/>
          <w:sz w:val="26"/>
          <w:szCs w:val="26"/>
          <w:u w:val="single"/>
        </w:rPr>
        <w:t xml:space="preserve"> #5-</w:t>
      </w:r>
      <w:r w:rsidRPr="00FB3E1F">
        <w:rPr>
          <w:rFonts w:ascii="Garamond" w:hAnsi="Garamond"/>
          <w:sz w:val="26"/>
          <w:szCs w:val="26"/>
        </w:rPr>
        <w:t xml:space="preserve"> Discuss Homework/</w:t>
      </w:r>
      <w:r w:rsidRPr="00FB3E1F">
        <w:rPr>
          <w:rFonts w:ascii="Garamond" w:hAnsi="Garamond"/>
          <w:i/>
          <w:sz w:val="26"/>
          <w:szCs w:val="26"/>
        </w:rPr>
        <w:t>Ephesians</w:t>
      </w:r>
      <w:r w:rsidRPr="00FB3E1F">
        <w:rPr>
          <w:rFonts w:ascii="Garamond" w:hAnsi="Garamond"/>
          <w:sz w:val="26"/>
          <w:szCs w:val="26"/>
        </w:rPr>
        <w:t xml:space="preserve"> Chapter 5</w:t>
      </w:r>
      <w:r w:rsidR="005754C5" w:rsidRPr="00FB3E1F">
        <w:rPr>
          <w:rFonts w:ascii="Garamond" w:hAnsi="Garamond"/>
          <w:sz w:val="26"/>
          <w:szCs w:val="26"/>
        </w:rPr>
        <w:t xml:space="preserve">/ </w:t>
      </w:r>
      <w:r w:rsidR="00191D46">
        <w:rPr>
          <w:rFonts w:ascii="Garamond" w:hAnsi="Garamond"/>
          <w:sz w:val="26"/>
          <w:szCs w:val="26"/>
        </w:rPr>
        <w:t>TOB</w:t>
      </w:r>
    </w:p>
    <w:p w:rsidR="008E091B" w:rsidRPr="00FB3E1F" w:rsidRDefault="008E091B" w:rsidP="008E091B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i/>
          <w:sz w:val="26"/>
          <w:szCs w:val="26"/>
        </w:rPr>
        <w:t>Homework-</w:t>
      </w:r>
      <w:r w:rsidR="005754C5" w:rsidRPr="00FB3E1F">
        <w:rPr>
          <w:rFonts w:ascii="Garamond" w:hAnsi="Garamond"/>
          <w:sz w:val="26"/>
          <w:szCs w:val="26"/>
        </w:rPr>
        <w:t xml:space="preserve"> </w:t>
      </w:r>
      <w:r w:rsidR="005754C5" w:rsidRPr="00FB3E1F">
        <w:rPr>
          <w:rFonts w:ascii="Garamond" w:hAnsi="Garamond"/>
          <w:i/>
          <w:sz w:val="26"/>
          <w:szCs w:val="26"/>
        </w:rPr>
        <w:t>Made This Way-</w:t>
      </w:r>
      <w:r w:rsidR="005754C5" w:rsidRPr="00FB3E1F">
        <w:rPr>
          <w:rFonts w:ascii="Garamond" w:hAnsi="Garamond"/>
          <w:sz w:val="26"/>
          <w:szCs w:val="26"/>
        </w:rPr>
        <w:t xml:space="preserve"> Chapter 10:</w:t>
      </w:r>
      <w:r w:rsidRPr="00FB3E1F">
        <w:rPr>
          <w:rFonts w:ascii="Garamond" w:hAnsi="Garamond"/>
          <w:sz w:val="26"/>
          <w:szCs w:val="26"/>
        </w:rPr>
        <w:t xml:space="preserve"> Pornography/ Sign-up for Diocesan Pre-Cana retreat</w:t>
      </w:r>
      <w:r w:rsidR="005754C5" w:rsidRPr="00FB3E1F">
        <w:rPr>
          <w:rFonts w:ascii="Garamond" w:hAnsi="Garamond"/>
          <w:sz w:val="26"/>
          <w:szCs w:val="26"/>
        </w:rPr>
        <w:t xml:space="preserve"> &amp; Natural Family Planning prep</w:t>
      </w:r>
    </w:p>
    <w:p w:rsidR="008E091B" w:rsidRPr="00FB3E1F" w:rsidRDefault="008E091B" w:rsidP="008E091B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 Meeting #6-</w:t>
      </w:r>
      <w:r w:rsidRPr="00FB3E1F">
        <w:rPr>
          <w:rFonts w:ascii="Garamond" w:hAnsi="Garamond"/>
          <w:sz w:val="26"/>
          <w:szCs w:val="26"/>
        </w:rPr>
        <w:t xml:space="preserve"> Discuss Homework/</w:t>
      </w:r>
      <w:proofErr w:type="spellStart"/>
      <w:r w:rsidRPr="00FB3E1F">
        <w:rPr>
          <w:rFonts w:ascii="Garamond" w:hAnsi="Garamond"/>
          <w:i/>
          <w:sz w:val="26"/>
          <w:szCs w:val="26"/>
        </w:rPr>
        <w:t>Familiaris</w:t>
      </w:r>
      <w:proofErr w:type="spellEnd"/>
      <w:r w:rsidRPr="00FB3E1F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B3E1F">
        <w:rPr>
          <w:rFonts w:ascii="Garamond" w:hAnsi="Garamond"/>
          <w:i/>
          <w:sz w:val="26"/>
          <w:szCs w:val="26"/>
        </w:rPr>
        <w:t>Consortio</w:t>
      </w:r>
      <w:proofErr w:type="spellEnd"/>
      <w:r w:rsidRPr="00FB3E1F">
        <w:rPr>
          <w:rFonts w:ascii="Garamond" w:hAnsi="Garamond"/>
          <w:sz w:val="26"/>
          <w:szCs w:val="26"/>
        </w:rPr>
        <w:t xml:space="preserve"> Part Three: The Role of the Christian Family</w:t>
      </w:r>
    </w:p>
    <w:p w:rsidR="008E091B" w:rsidRPr="00FB3E1F" w:rsidRDefault="008E091B" w:rsidP="008E091B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i/>
          <w:sz w:val="26"/>
          <w:szCs w:val="26"/>
        </w:rPr>
        <w:t>Homework-</w:t>
      </w:r>
      <w:r w:rsidR="00FB3E1F" w:rsidRPr="00FB3E1F">
        <w:rPr>
          <w:rFonts w:ascii="Garamond" w:hAnsi="Garamond"/>
          <w:sz w:val="26"/>
          <w:szCs w:val="26"/>
        </w:rPr>
        <w:t xml:space="preserve"> Pray about</w:t>
      </w:r>
      <w:r w:rsidRPr="00FB3E1F">
        <w:rPr>
          <w:rFonts w:ascii="Garamond" w:hAnsi="Garamond"/>
          <w:sz w:val="26"/>
          <w:szCs w:val="26"/>
        </w:rPr>
        <w:t xml:space="preserve"> Readings for Wedding</w:t>
      </w:r>
    </w:p>
    <w:p w:rsidR="008E091B" w:rsidRPr="00FB3E1F" w:rsidRDefault="008E091B" w:rsidP="008E091B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 Meeting #7-</w:t>
      </w:r>
      <w:r w:rsidRPr="00FB3E1F">
        <w:rPr>
          <w:rFonts w:ascii="Garamond" w:hAnsi="Garamond"/>
          <w:sz w:val="26"/>
          <w:szCs w:val="26"/>
        </w:rPr>
        <w:t>Discuss Readings for Wedding/ “Raising a Catholic Family”</w:t>
      </w:r>
    </w:p>
    <w:p w:rsidR="008E091B" w:rsidRPr="00FB3E1F" w:rsidRDefault="00FB3E1F" w:rsidP="008E091B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i/>
          <w:sz w:val="26"/>
          <w:szCs w:val="26"/>
        </w:rPr>
        <w:t>Homework-</w:t>
      </w:r>
      <w:r w:rsidRPr="00FB3E1F">
        <w:rPr>
          <w:rFonts w:ascii="Garamond" w:hAnsi="Garamond"/>
          <w:sz w:val="26"/>
          <w:szCs w:val="26"/>
        </w:rPr>
        <w:t xml:space="preserve"> </w:t>
      </w:r>
      <w:r w:rsidRPr="00FB3E1F">
        <w:rPr>
          <w:rFonts w:ascii="Garamond" w:hAnsi="Garamond"/>
          <w:i/>
          <w:sz w:val="26"/>
          <w:szCs w:val="26"/>
        </w:rPr>
        <w:t>Made This Way-</w:t>
      </w:r>
      <w:r w:rsidRPr="00FB3E1F">
        <w:rPr>
          <w:rFonts w:ascii="Garamond" w:hAnsi="Garamond"/>
          <w:sz w:val="26"/>
          <w:szCs w:val="26"/>
        </w:rPr>
        <w:t xml:space="preserve"> Chapter 1: Getting Kids to Heaven </w:t>
      </w:r>
      <w:r w:rsidR="008E091B" w:rsidRPr="00FB3E1F">
        <w:rPr>
          <w:rFonts w:ascii="Garamond" w:hAnsi="Garamond"/>
          <w:sz w:val="26"/>
          <w:szCs w:val="26"/>
        </w:rPr>
        <w:t>/</w:t>
      </w:r>
      <w:r w:rsidRPr="00FB3E1F">
        <w:rPr>
          <w:rFonts w:ascii="Garamond" w:hAnsi="Garamond"/>
          <w:sz w:val="26"/>
          <w:szCs w:val="26"/>
        </w:rPr>
        <w:t>Contact state to receive marriage license</w:t>
      </w:r>
      <w:r w:rsidR="008E091B" w:rsidRPr="00FB3E1F">
        <w:rPr>
          <w:rFonts w:ascii="Garamond" w:hAnsi="Garamond"/>
          <w:sz w:val="26"/>
          <w:szCs w:val="26"/>
        </w:rPr>
        <w:t xml:space="preserve"> </w:t>
      </w:r>
    </w:p>
    <w:p w:rsidR="005754C5" w:rsidRPr="00FB3E1F" w:rsidRDefault="008E091B" w:rsidP="005754C5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>Formation Meeting #8-</w:t>
      </w:r>
      <w:r w:rsidR="005754C5" w:rsidRPr="00FB3E1F">
        <w:rPr>
          <w:rFonts w:ascii="Garamond" w:hAnsi="Garamond"/>
          <w:sz w:val="26"/>
          <w:szCs w:val="26"/>
        </w:rPr>
        <w:t xml:space="preserve"> Sacrament of Reconciliation</w:t>
      </w:r>
      <w:r w:rsidRPr="00FB3E1F">
        <w:rPr>
          <w:rFonts w:ascii="Garamond" w:hAnsi="Garamond"/>
          <w:sz w:val="26"/>
          <w:szCs w:val="26"/>
        </w:rPr>
        <w:t xml:space="preserve">/Wedding Rehearsal </w:t>
      </w:r>
      <w:r w:rsidR="00DE3B82" w:rsidRPr="00FB3E1F">
        <w:rPr>
          <w:rFonts w:ascii="Garamond" w:hAnsi="Garamond"/>
          <w:sz w:val="26"/>
          <w:szCs w:val="26"/>
        </w:rPr>
        <w:t xml:space="preserve">      </w:t>
      </w:r>
    </w:p>
    <w:p w:rsidR="00FB3E1F" w:rsidRDefault="00FB3E1F" w:rsidP="005754C5">
      <w:pPr>
        <w:rPr>
          <w:rFonts w:ascii="Garamond" w:hAnsi="Garamond"/>
          <w:b/>
          <w:sz w:val="26"/>
          <w:szCs w:val="26"/>
        </w:rPr>
      </w:pPr>
    </w:p>
    <w:p w:rsidR="005754C5" w:rsidRPr="00FB3E1F" w:rsidRDefault="005754C5" w:rsidP="005754C5">
      <w:pPr>
        <w:rPr>
          <w:rFonts w:ascii="Garamond" w:hAnsi="Garamond"/>
          <w:b/>
          <w:sz w:val="26"/>
          <w:szCs w:val="26"/>
          <w:u w:val="single"/>
        </w:rPr>
      </w:pPr>
      <w:r w:rsidRPr="00FB3E1F">
        <w:rPr>
          <w:rFonts w:ascii="Garamond" w:hAnsi="Garamond"/>
          <w:b/>
          <w:sz w:val="26"/>
          <w:szCs w:val="26"/>
          <w:u w:val="single"/>
        </w:rPr>
        <w:t xml:space="preserve">Required Texts- </w:t>
      </w:r>
    </w:p>
    <w:p w:rsidR="005754C5" w:rsidRPr="00FB3E1F" w:rsidRDefault="005754C5" w:rsidP="005754C5">
      <w:p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sz w:val="26"/>
          <w:szCs w:val="26"/>
        </w:rPr>
        <w:t>-</w:t>
      </w:r>
      <w:proofErr w:type="spellStart"/>
      <w:r w:rsidRPr="00FB3E1F">
        <w:rPr>
          <w:rFonts w:ascii="Garamond" w:hAnsi="Garamond"/>
          <w:b/>
          <w:i/>
          <w:sz w:val="26"/>
          <w:szCs w:val="26"/>
        </w:rPr>
        <w:t>Gaudium</w:t>
      </w:r>
      <w:proofErr w:type="spellEnd"/>
      <w:r w:rsidRPr="00FB3E1F">
        <w:rPr>
          <w:rFonts w:ascii="Garamond" w:hAnsi="Garamond"/>
          <w:b/>
          <w:i/>
          <w:sz w:val="26"/>
          <w:szCs w:val="26"/>
        </w:rPr>
        <w:t xml:space="preserve"> </w:t>
      </w:r>
      <w:proofErr w:type="gramStart"/>
      <w:r w:rsidRPr="00FB3E1F">
        <w:rPr>
          <w:rFonts w:ascii="Garamond" w:hAnsi="Garamond"/>
          <w:b/>
          <w:i/>
          <w:sz w:val="26"/>
          <w:szCs w:val="26"/>
        </w:rPr>
        <w:t>et</w:t>
      </w:r>
      <w:proofErr w:type="gramEnd"/>
      <w:r w:rsidRPr="00FB3E1F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FB3E1F">
        <w:rPr>
          <w:rFonts w:ascii="Garamond" w:hAnsi="Garamond"/>
          <w:b/>
          <w:i/>
          <w:sz w:val="26"/>
          <w:szCs w:val="26"/>
        </w:rPr>
        <w:t>Spes</w:t>
      </w:r>
      <w:proofErr w:type="spellEnd"/>
      <w:r w:rsidRPr="00FB3E1F">
        <w:rPr>
          <w:rFonts w:ascii="Garamond" w:hAnsi="Garamond"/>
          <w:b/>
          <w:sz w:val="26"/>
          <w:szCs w:val="26"/>
        </w:rPr>
        <w:t>, part II, chapter 1-</w:t>
      </w:r>
      <w:r w:rsidRPr="00FB3E1F">
        <w:rPr>
          <w:rFonts w:ascii="Garamond" w:hAnsi="Garamond"/>
          <w:sz w:val="26"/>
          <w:szCs w:val="26"/>
        </w:rPr>
        <w:t xml:space="preserve"> Second Vatican Council</w:t>
      </w:r>
    </w:p>
    <w:p w:rsidR="00FB3E1F" w:rsidRDefault="005754C5" w:rsidP="005754C5">
      <w:p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sz w:val="26"/>
          <w:szCs w:val="26"/>
        </w:rPr>
        <w:t>-</w:t>
      </w:r>
      <w:proofErr w:type="spellStart"/>
      <w:r w:rsidR="00FB3E1F" w:rsidRPr="00FB3E1F">
        <w:rPr>
          <w:rFonts w:ascii="Garamond" w:hAnsi="Garamond"/>
          <w:b/>
          <w:i/>
          <w:sz w:val="26"/>
          <w:szCs w:val="26"/>
        </w:rPr>
        <w:t>Familiaris</w:t>
      </w:r>
      <w:proofErr w:type="spellEnd"/>
      <w:r w:rsidR="00FB3E1F" w:rsidRPr="00FB3E1F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="00FB3E1F" w:rsidRPr="00FB3E1F">
        <w:rPr>
          <w:rFonts w:ascii="Garamond" w:hAnsi="Garamond"/>
          <w:b/>
          <w:i/>
          <w:sz w:val="26"/>
          <w:szCs w:val="26"/>
        </w:rPr>
        <w:t>Consortio</w:t>
      </w:r>
      <w:proofErr w:type="spellEnd"/>
      <w:r w:rsidR="00FB3E1F" w:rsidRPr="00FB3E1F">
        <w:rPr>
          <w:rFonts w:ascii="Garamond" w:hAnsi="Garamond"/>
          <w:b/>
          <w:i/>
          <w:sz w:val="26"/>
          <w:szCs w:val="26"/>
        </w:rPr>
        <w:t>-</w:t>
      </w:r>
      <w:r w:rsidR="00FB3E1F">
        <w:rPr>
          <w:rFonts w:ascii="Garamond" w:hAnsi="Garamond"/>
          <w:sz w:val="26"/>
          <w:szCs w:val="26"/>
        </w:rPr>
        <w:t xml:space="preserve"> St. John Paul II</w:t>
      </w:r>
    </w:p>
    <w:p w:rsidR="005754C5" w:rsidRPr="00FB3E1F" w:rsidRDefault="00FB3E1F" w:rsidP="005754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-</w:t>
      </w:r>
      <w:r w:rsidR="005754C5" w:rsidRPr="00FB3E1F">
        <w:rPr>
          <w:rFonts w:ascii="Garamond" w:hAnsi="Garamond"/>
          <w:b/>
          <w:i/>
          <w:sz w:val="26"/>
          <w:szCs w:val="26"/>
        </w:rPr>
        <w:t>Theology of the Body</w:t>
      </w:r>
      <w:r w:rsidR="005754C5" w:rsidRPr="00FB3E1F">
        <w:rPr>
          <w:rFonts w:ascii="Garamond" w:hAnsi="Garamond"/>
          <w:b/>
          <w:sz w:val="26"/>
          <w:szCs w:val="26"/>
        </w:rPr>
        <w:t>-</w:t>
      </w:r>
      <w:r w:rsidR="005754C5" w:rsidRPr="00FB3E1F">
        <w:rPr>
          <w:rFonts w:ascii="Garamond" w:hAnsi="Garamond"/>
          <w:sz w:val="26"/>
          <w:szCs w:val="26"/>
        </w:rPr>
        <w:t xml:space="preserve"> St. John Paul II</w:t>
      </w:r>
    </w:p>
    <w:p w:rsidR="005754C5" w:rsidRPr="00FB3E1F" w:rsidRDefault="005754C5" w:rsidP="005754C5">
      <w:pPr>
        <w:rPr>
          <w:rFonts w:ascii="Garamond" w:hAnsi="Garamond"/>
          <w:sz w:val="26"/>
          <w:szCs w:val="26"/>
        </w:rPr>
      </w:pPr>
      <w:r w:rsidRPr="00FB3E1F">
        <w:rPr>
          <w:rFonts w:ascii="Garamond" w:hAnsi="Garamond"/>
          <w:sz w:val="26"/>
          <w:szCs w:val="26"/>
        </w:rPr>
        <w:t>-</w:t>
      </w:r>
      <w:r w:rsidRPr="00FB3E1F">
        <w:rPr>
          <w:rFonts w:ascii="Garamond" w:hAnsi="Garamond"/>
          <w:b/>
          <w:i/>
          <w:sz w:val="26"/>
          <w:szCs w:val="26"/>
        </w:rPr>
        <w:t>Made This Way</w:t>
      </w:r>
      <w:r w:rsidRPr="00FB3E1F">
        <w:rPr>
          <w:rFonts w:ascii="Garamond" w:hAnsi="Garamond"/>
          <w:b/>
          <w:sz w:val="26"/>
          <w:szCs w:val="26"/>
        </w:rPr>
        <w:t>-</w:t>
      </w:r>
      <w:r w:rsidR="002312A6">
        <w:rPr>
          <w:rFonts w:ascii="Garamond" w:hAnsi="Garamond"/>
          <w:sz w:val="26"/>
          <w:szCs w:val="26"/>
        </w:rPr>
        <w:t xml:space="preserve"> Leila Miller and Trent Horn</w:t>
      </w:r>
    </w:p>
    <w:sectPr w:rsidR="005754C5" w:rsidRPr="00FB3E1F" w:rsidSect="00DE3B8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D1" w:rsidRDefault="008F33D1" w:rsidP="00DE3B82">
      <w:pPr>
        <w:spacing w:after="0" w:line="240" w:lineRule="auto"/>
      </w:pPr>
      <w:r>
        <w:separator/>
      </w:r>
    </w:p>
  </w:endnote>
  <w:endnote w:type="continuationSeparator" w:id="0">
    <w:p w:rsidR="008F33D1" w:rsidRDefault="008F33D1" w:rsidP="00DE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D1" w:rsidRDefault="008F33D1" w:rsidP="00DE3B82">
      <w:pPr>
        <w:spacing w:after="0" w:line="240" w:lineRule="auto"/>
      </w:pPr>
      <w:r>
        <w:separator/>
      </w:r>
    </w:p>
  </w:footnote>
  <w:footnote w:type="continuationSeparator" w:id="0">
    <w:p w:rsidR="008F33D1" w:rsidRDefault="008F33D1" w:rsidP="00DE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C5" w:rsidRPr="00FB3E1F" w:rsidRDefault="005754C5" w:rsidP="00DE3B82">
    <w:pPr>
      <w:pStyle w:val="Header"/>
      <w:jc w:val="center"/>
      <w:rPr>
        <w:rFonts w:ascii="Garamond" w:hAnsi="Garamond"/>
        <w:b/>
        <w:sz w:val="40"/>
      </w:rPr>
    </w:pPr>
    <w:r w:rsidRPr="00FB3E1F">
      <w:rPr>
        <w:rFonts w:ascii="Garamond" w:hAnsi="Garamond"/>
        <w:b/>
        <w:sz w:val="40"/>
      </w:rPr>
      <w:t>St. Mary Catholic Church &amp; School</w:t>
    </w:r>
  </w:p>
  <w:p w:rsidR="008E091B" w:rsidRPr="00FB3E1F" w:rsidRDefault="008E091B" w:rsidP="00DE3B82">
    <w:pPr>
      <w:pStyle w:val="Header"/>
      <w:jc w:val="center"/>
      <w:rPr>
        <w:rFonts w:ascii="Garamond" w:hAnsi="Garamond"/>
        <w:b/>
        <w:sz w:val="40"/>
      </w:rPr>
    </w:pPr>
    <w:r w:rsidRPr="00FB3E1F">
      <w:rPr>
        <w:rFonts w:ascii="Garamond" w:hAnsi="Garamond"/>
        <w:b/>
        <w:noProof/>
        <w:sz w:val="40"/>
      </w:rPr>
      <w:drawing>
        <wp:inline distT="0" distB="0" distL="0" distR="0">
          <wp:extent cx="97155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91B" w:rsidRPr="00FB3E1F" w:rsidRDefault="00DE3B82" w:rsidP="00DE3B82">
    <w:pPr>
      <w:pStyle w:val="Header"/>
      <w:jc w:val="center"/>
      <w:rPr>
        <w:rFonts w:ascii="Garamond" w:hAnsi="Garamond"/>
        <w:b/>
        <w:sz w:val="40"/>
      </w:rPr>
    </w:pPr>
    <w:r w:rsidRPr="00FB3E1F">
      <w:rPr>
        <w:rFonts w:ascii="Garamond" w:hAnsi="Garamond"/>
        <w:b/>
        <w:sz w:val="40"/>
      </w:rPr>
      <w:t>Outline for Marriage Formation</w:t>
    </w:r>
  </w:p>
  <w:p w:rsidR="00DE3B82" w:rsidRPr="008E091B" w:rsidRDefault="00DE3B82" w:rsidP="00DE3B82">
    <w:pPr>
      <w:pStyle w:val="Header"/>
      <w:jc w:val="center"/>
      <w:rPr>
        <w:rFonts w:ascii="Garamond" w:hAnsi="Garamond"/>
        <w:b/>
        <w:sz w:val="32"/>
      </w:rPr>
    </w:pPr>
    <w:r w:rsidRPr="008E091B">
      <w:rPr>
        <w:rFonts w:ascii="Garamond" w:hAnsi="Garamond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1CC"/>
    <w:multiLevelType w:val="hybridMultilevel"/>
    <w:tmpl w:val="474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755A"/>
    <w:multiLevelType w:val="hybridMultilevel"/>
    <w:tmpl w:val="4CA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2"/>
    <w:rsid w:val="00191D46"/>
    <w:rsid w:val="002312A6"/>
    <w:rsid w:val="005754C5"/>
    <w:rsid w:val="007D5C86"/>
    <w:rsid w:val="008E091B"/>
    <w:rsid w:val="008F33D1"/>
    <w:rsid w:val="00A048D2"/>
    <w:rsid w:val="00DD73FF"/>
    <w:rsid w:val="00DE3B82"/>
    <w:rsid w:val="00F83495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03B76-E479-4FB7-9F36-15DBCF5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82"/>
  </w:style>
  <w:style w:type="paragraph" w:styleId="Footer">
    <w:name w:val="footer"/>
    <w:basedOn w:val="Normal"/>
    <w:link w:val="FooterChar"/>
    <w:uiPriority w:val="99"/>
    <w:unhideWhenUsed/>
    <w:rsid w:val="00DE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82"/>
  </w:style>
  <w:style w:type="paragraph" w:styleId="ListParagraph">
    <w:name w:val="List Paragraph"/>
    <w:basedOn w:val="Normal"/>
    <w:uiPriority w:val="34"/>
    <w:qFormat/>
    <w:rsid w:val="00DE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Britton</dc:creator>
  <cp:keywords/>
  <dc:description/>
  <cp:lastModifiedBy>Blake Britton</cp:lastModifiedBy>
  <cp:revision>2</cp:revision>
  <dcterms:created xsi:type="dcterms:W3CDTF">2020-07-02T16:29:00Z</dcterms:created>
  <dcterms:modified xsi:type="dcterms:W3CDTF">2020-07-02T16:29:00Z</dcterms:modified>
</cp:coreProperties>
</file>